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54"/>
      </w:tblGrid>
      <w:tr w:rsidR="000F5D52" w:rsidRPr="00FD29A2" w:rsidTr="003000C2">
        <w:trPr>
          <w:trHeight w:val="415"/>
          <w:jc w:val="center"/>
        </w:trPr>
        <w:tc>
          <w:tcPr>
            <w:tcW w:w="4219" w:type="dxa"/>
          </w:tcPr>
          <w:p w:rsidR="000F5D52" w:rsidRDefault="000F5D52" w:rsidP="00F244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THPT NGUYỄN HUỆ</w:t>
            </w:r>
          </w:p>
        </w:tc>
        <w:tc>
          <w:tcPr>
            <w:tcW w:w="5954" w:type="dxa"/>
          </w:tcPr>
          <w:p w:rsidR="000F5D52" w:rsidRDefault="000F5D52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CỘNG HÒA XÃ HỘI CHỦ NGHĨA VIỆT NAM</w:t>
            </w:r>
          </w:p>
        </w:tc>
      </w:tr>
      <w:tr w:rsidR="000F5D52" w:rsidTr="003000C2">
        <w:trPr>
          <w:trHeight w:val="338"/>
          <w:jc w:val="center"/>
        </w:trPr>
        <w:tc>
          <w:tcPr>
            <w:tcW w:w="4219" w:type="dxa"/>
          </w:tcPr>
          <w:p w:rsidR="000F5D52" w:rsidRDefault="003000C2" w:rsidP="00F244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TỔ: SỬ - ĐỊA </w:t>
            </w:r>
            <w:r w:rsidR="00FE169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GDC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5954" w:type="dxa"/>
          </w:tcPr>
          <w:p w:rsidR="000F5D52" w:rsidRDefault="0038389D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8389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3" o:spid="_x0000_s1027" style="position:absolute;left:0;text-align:left;z-index:251660288;visibility:visible;mso-position-horizontal-relative:text;mso-position-vertical-relative:text" from="54.25pt,16.8pt" to="228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0I1uAEAAMMDAAAOAAAAZHJzL2Uyb0RvYy54bWysU8Fu2zAMvQ/YPwi6L3ZSYOi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" strokecolor="#4579b8 [3044]"/>
              </w:pict>
            </w:r>
            <w:r w:rsidR="003000C2"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Độc lập – Tự do – Hạnh phúc</w:t>
            </w:r>
          </w:p>
        </w:tc>
      </w:tr>
      <w:tr w:rsidR="003000C2" w:rsidTr="003000C2">
        <w:trPr>
          <w:trHeight w:val="338"/>
          <w:jc w:val="center"/>
        </w:trPr>
        <w:tc>
          <w:tcPr>
            <w:tcW w:w="4219" w:type="dxa"/>
          </w:tcPr>
          <w:p w:rsidR="00F24469" w:rsidRDefault="00F24469" w:rsidP="00F244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8389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1" o:spid="_x0000_s1026" style="position:absolute;left:0;text-align:left;z-index:251659264;visibility:visible;mso-position-horizontal-relative:text;mso-position-vertical-relative:text;mso-height-relative:margin" from="49.25pt,-.1pt" to="130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" strokecolor="#4579b8 [3044]"/>
              </w:pict>
            </w:r>
          </w:p>
          <w:p w:rsidR="003000C2" w:rsidRPr="00DB1D9B" w:rsidRDefault="003000C2" w:rsidP="00F2446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D29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/KH-TCM</w:t>
            </w:r>
          </w:p>
        </w:tc>
        <w:tc>
          <w:tcPr>
            <w:tcW w:w="5954" w:type="dxa"/>
          </w:tcPr>
          <w:p w:rsidR="003000C2" w:rsidRPr="003000C2" w:rsidRDefault="003000C2" w:rsidP="003000C2">
            <w:pPr>
              <w:spacing w:after="120"/>
              <w:rPr>
                <w:rFonts w:ascii="Times New Roman" w:hAnsi="Times New Roman" w:cs="Times New Roman"/>
                <w:i/>
                <w:sz w:val="6"/>
                <w:szCs w:val="6"/>
                <w:lang w:val="vi-VN"/>
              </w:rPr>
            </w:pPr>
            <w:r w:rsidRPr="003000C2">
              <w:rPr>
                <w:rFonts w:ascii="Times New Roman" w:hAnsi="Times New Roman" w:cs="Times New Roman"/>
                <w:i/>
                <w:sz w:val="6"/>
                <w:szCs w:val="6"/>
                <w:lang w:val="vi-VN"/>
              </w:rPr>
              <w:t xml:space="preserve">                          </w:t>
            </w:r>
          </w:p>
          <w:p w:rsidR="003000C2" w:rsidRPr="003000C2" w:rsidRDefault="003000C2" w:rsidP="00FD29A2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             </w:t>
            </w:r>
            <w:r w:rsidR="0089574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Bình Long, ngày </w:t>
            </w:r>
            <w:r w:rsidR="00FD29A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28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tháng </w:t>
            </w:r>
            <w:r w:rsidR="00FD29A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0</w:t>
            </w:r>
            <w:r w:rsidR="00FE76D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</w:t>
            </w:r>
            <w:r w:rsidR="00FD29A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</w:t>
            </w:r>
          </w:p>
        </w:tc>
      </w:tr>
    </w:tbl>
    <w:p w:rsidR="000F5D52" w:rsidRDefault="000F5D52" w:rsidP="00B849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76EA0" w:rsidRPr="0037599A" w:rsidRDefault="00CB2B4D" w:rsidP="00B0339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KẾ HOẠCH THÁNG </w:t>
      </w:r>
      <w:r w:rsidR="00FE76DF">
        <w:rPr>
          <w:rFonts w:ascii="Times New Roman" w:hAnsi="Times New Roman" w:cs="Times New Roman"/>
          <w:b/>
          <w:bCs/>
          <w:sz w:val="30"/>
          <w:szCs w:val="30"/>
          <w:lang w:val="vi-VN"/>
        </w:rPr>
        <w:t>0</w:t>
      </w:r>
      <w:r w:rsidR="00FD29A2">
        <w:rPr>
          <w:rFonts w:ascii="Times New Roman" w:hAnsi="Times New Roman" w:cs="Times New Roman"/>
          <w:b/>
          <w:bCs/>
          <w:sz w:val="30"/>
          <w:szCs w:val="30"/>
          <w:lang w:val="vi-VN"/>
        </w:rPr>
        <w:t>3</w:t>
      </w:r>
      <w:r w:rsidR="00B0339C" w:rsidRP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/20</w:t>
      </w:r>
      <w:r w:rsid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2</w:t>
      </w:r>
      <w:r w:rsidR="00FE76DF">
        <w:rPr>
          <w:rFonts w:ascii="Times New Roman" w:hAnsi="Times New Roman" w:cs="Times New Roman"/>
          <w:b/>
          <w:bCs/>
          <w:sz w:val="30"/>
          <w:szCs w:val="30"/>
          <w:lang w:val="vi-VN"/>
        </w:rPr>
        <w:t>1</w:t>
      </w:r>
    </w:p>
    <w:p w:rsidR="001351B7" w:rsidRPr="00F24469" w:rsidRDefault="00FF689C" w:rsidP="00F24469">
      <w:pPr>
        <w:spacing w:before="60" w:after="60" w:line="312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I</w:t>
      </w:r>
      <w:r w:rsidR="001351B7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.</w:t>
      </w:r>
      <w:r w:rsidR="00AB11EC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 xml:space="preserve"> Đánh giá hoạt độ</w:t>
      </w:r>
      <w:r w:rsidR="00AE043D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 xml:space="preserve">ng tháng </w:t>
      </w:r>
      <w:r w:rsidR="00FD29A2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0</w:t>
      </w:r>
      <w:r w:rsidR="00FE76DF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2</w:t>
      </w:r>
    </w:p>
    <w:p w:rsidR="00FE76DF" w:rsidRPr="00F24469" w:rsidRDefault="00FE76DF" w:rsidP="00F24469">
      <w:pPr>
        <w:spacing w:before="60" w:after="60" w:line="31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1. Tư tưởng chính trị</w:t>
      </w:r>
    </w:p>
    <w:p w:rsidR="00F24469" w:rsidRDefault="00FE76DF" w:rsidP="00F24469">
      <w:pPr>
        <w:spacing w:before="60" w:after="6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- </w:t>
      </w:r>
      <w:r w:rsidR="00E61368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Các thành viên trong tổ đã n</w:t>
      </w: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ghiêm túc chấp hành </w:t>
      </w:r>
      <w:r w:rsidR="00E61368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tốt </w:t>
      </w: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chủ trương, đường lối của Đảng chính sách pháp luật của Nhà nước, của địa phương và </w:t>
      </w:r>
      <w:r w:rsidR="00E61368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quy định của </w:t>
      </w: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đơn vị.</w:t>
      </w:r>
      <w:r w:rsidR="00E61368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 </w:t>
      </w:r>
    </w:p>
    <w:p w:rsidR="00FE76DF" w:rsidRPr="00F24469" w:rsidRDefault="00F24469" w:rsidP="00F24469">
      <w:pPr>
        <w:spacing w:before="60" w:after="6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- </w:t>
      </w:r>
      <w:r w:rsidR="00684318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Đ</w:t>
      </w:r>
      <w:r w:rsidR="00AF1EBC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ã nghiêm túc thực hiện những quy định về phòng chống dịch Covid-19 của cấp trên và của Bộ y tế.</w:t>
      </w:r>
    </w:p>
    <w:p w:rsidR="00FE76DF" w:rsidRPr="00F24469" w:rsidRDefault="00FE76DF" w:rsidP="00F24469">
      <w:pPr>
        <w:spacing w:before="60" w:after="60" w:line="31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2. Hoạt động chuyên môn.</w:t>
      </w:r>
    </w:p>
    <w:p w:rsidR="0050004F" w:rsidRPr="00F24469" w:rsidRDefault="0050004F" w:rsidP="00F24469">
      <w:pPr>
        <w:spacing w:before="60" w:after="60" w:line="31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ab/>
        <w:t>a. Ưu điểm</w:t>
      </w:r>
    </w:p>
    <w:p w:rsidR="00AD4528" w:rsidRPr="00F24469" w:rsidRDefault="00FE76DF" w:rsidP="00F24469">
      <w:pPr>
        <w:spacing w:after="0" w:line="312" w:lineRule="auto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ab/>
      </w: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</w:t>
      </w:r>
      <w:r w:rsidR="006051AC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Thực hiện dạy học trực tuyến trong thời gian nghỉ dịch covid-19</w:t>
      </w:r>
    </w:p>
    <w:p w:rsidR="0050004F" w:rsidRPr="00F24469" w:rsidRDefault="0050004F" w:rsidP="00F24469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b. Hạn chế</w:t>
      </w:r>
    </w:p>
    <w:p w:rsidR="00FE76DF" w:rsidRPr="00F24469" w:rsidRDefault="0050004F" w:rsidP="00F24469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</w:t>
      </w:r>
      <w:r w:rsidR="006051AC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Gv còn lúng túng trong việc đưa bài và hướng dẫn học sinh học</w:t>
      </w:r>
    </w:p>
    <w:p w:rsidR="006051AC" w:rsidRPr="00F24469" w:rsidRDefault="006051AC" w:rsidP="00F24469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- Nhiều lớp số học sinh tham gia học trực tuyến rất ít.</w:t>
      </w:r>
    </w:p>
    <w:p w:rsidR="006051AC" w:rsidRPr="00F24469" w:rsidRDefault="006051AC" w:rsidP="00F24469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- Gvbm không kiểm soát được chất lượng học của học sinh</w:t>
      </w:r>
    </w:p>
    <w:p w:rsidR="00DE0C74" w:rsidRPr="00F24469" w:rsidRDefault="00DE0C74" w:rsidP="00F24469">
      <w:pPr>
        <w:spacing w:after="0" w:line="312" w:lineRule="auto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3. Các hoạt động khác. (Không diễn ra)</w:t>
      </w:r>
    </w:p>
    <w:p w:rsidR="00D57E48" w:rsidRPr="00F24469" w:rsidRDefault="00D57E48" w:rsidP="00F24469">
      <w:pPr>
        <w:spacing w:before="60" w:after="60" w:line="312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 xml:space="preserve">II. </w:t>
      </w:r>
      <w:r w:rsidR="00867510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 xml:space="preserve">Một số </w:t>
      </w:r>
      <w:r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 xml:space="preserve">hoạt động tháng </w:t>
      </w:r>
      <w:r w:rsidR="00AA3C57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0</w:t>
      </w:r>
      <w:r w:rsidR="00DE0C74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3</w:t>
      </w:r>
      <w:r w:rsidR="00B111D0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.202</w:t>
      </w:r>
      <w:r w:rsidR="00AA3C57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1</w:t>
      </w:r>
    </w:p>
    <w:p w:rsidR="00D57E48" w:rsidRPr="00F24469" w:rsidRDefault="00D57E48" w:rsidP="00F24469">
      <w:pPr>
        <w:spacing w:before="60" w:after="60" w:line="31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1. Tư tưởng chính trị</w:t>
      </w:r>
    </w:p>
    <w:p w:rsidR="00DE0C74" w:rsidRPr="00F24469" w:rsidRDefault="00D57E48" w:rsidP="00F24469">
      <w:pPr>
        <w:spacing w:before="60" w:after="6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- </w:t>
      </w:r>
      <w:r w:rsidR="00F23780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N</w:t>
      </w: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ghiêm túc chấp hành chủ trương, đường lối của Đảng chính sách pháp luật của Nhà nước, của địa phương và đơn vị.</w:t>
      </w:r>
      <w:r w:rsidR="00DE0C74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 </w:t>
      </w:r>
    </w:p>
    <w:p w:rsidR="008F750B" w:rsidRPr="00F24469" w:rsidRDefault="00DE0C74" w:rsidP="00F24469">
      <w:pPr>
        <w:spacing w:before="60" w:after="6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Tiếp tục thực hiện nghiêm những quy định về phòng chống dịch Covid-19 của cấp trên và của Bộ y tế. Các văn bản chỉ đạo của Sở GDĐT Bình Phước về việc thực hiện công tác phòng, chống dịch Covid-19.</w:t>
      </w:r>
    </w:p>
    <w:p w:rsidR="00B05E13" w:rsidRPr="00F24469" w:rsidRDefault="00B05E13" w:rsidP="00F24469">
      <w:pPr>
        <w:spacing w:before="60" w:after="6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- Nghiêm túc trong thực hiện ngày giờ công, tác phong lên lớp</w:t>
      </w:r>
    </w:p>
    <w:p w:rsidR="00FC6B10" w:rsidRPr="00F24469" w:rsidRDefault="00FC6B10" w:rsidP="00F24469">
      <w:pPr>
        <w:spacing w:before="60" w:after="6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- </w:t>
      </w:r>
      <w:r w:rsidR="00B37F33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Các thành viên </w:t>
      </w: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có học sinh chủ nhiệm cần quán triệt về việc đảm bảo trật tự ATGT</w:t>
      </w:r>
      <w:r w:rsidR="00DE1EDB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 dịp tết nguyên đán tân sửu và Lễ hội xuân 2021.</w:t>
      </w:r>
    </w:p>
    <w:p w:rsidR="00D57E48" w:rsidRPr="00F24469" w:rsidRDefault="00D57E48" w:rsidP="00F24469">
      <w:pPr>
        <w:spacing w:before="60" w:after="60" w:line="31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2. Hoạt động chuyên môn.</w:t>
      </w:r>
    </w:p>
    <w:p w:rsidR="000C4A9D" w:rsidRPr="00F24469" w:rsidRDefault="0051518C" w:rsidP="00F24469">
      <w:pPr>
        <w:spacing w:after="0" w:line="312" w:lineRule="auto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ab/>
      </w:r>
      <w:r w:rsidR="008232EE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Thực hiện </w:t>
      </w:r>
      <w:r w:rsidR="00030CD2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nghiêm túc kế hoạch </w:t>
      </w:r>
      <w:r w:rsidR="00DE0C74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tháng 3</w:t>
      </w:r>
      <w:r w:rsidR="00030CD2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của nhà trường và Tổ chuyên môn.</w:t>
      </w:r>
    </w:p>
    <w:p w:rsidR="008232EE" w:rsidRPr="00F24469" w:rsidRDefault="008F750B" w:rsidP="00F24469">
      <w:pPr>
        <w:spacing w:after="0" w:line="312" w:lineRule="auto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ab/>
      </w:r>
      <w:r w:rsidR="00EE49EB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- Tăng cường ôn thi Olympic cho học sinh cả 3 nhóm bộ môn</w:t>
      </w:r>
      <w:r w:rsidR="008232EE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.</w:t>
      </w:r>
    </w:p>
    <w:p w:rsidR="000C4A9D" w:rsidRPr="00F24469" w:rsidRDefault="000C4A9D" w:rsidP="00F24469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lastRenderedPageBreak/>
        <w:t xml:space="preserve">- </w:t>
      </w:r>
      <w:r w:rsidR="00B0476A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Đẩy mạnh các hoạt động chuyên môn như</w:t>
      </w: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:</w:t>
      </w:r>
      <w:r w:rsidR="00B0476A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Thao giảng, dự giờ, kiểm tra hồ sơ và dự giờ rút kinh nghiệm...</w:t>
      </w: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</w:t>
      </w:r>
    </w:p>
    <w:p w:rsidR="000C4A9D" w:rsidRPr="00F24469" w:rsidRDefault="000C4A9D" w:rsidP="00F24469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</w:t>
      </w:r>
      <w:r w:rsidR="00B0476A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Thực hiện đầy đủ và đúng các loại</w:t>
      </w:r>
      <w:r w:rsidR="005B3CB7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hồ sơ chuyên môn theo thông tư 32 của Bộ GDĐT</w:t>
      </w: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.</w:t>
      </w:r>
    </w:p>
    <w:p w:rsidR="000C4A9D" w:rsidRPr="00F24469" w:rsidRDefault="000C4A9D" w:rsidP="00F24469">
      <w:pPr>
        <w:spacing w:after="0" w:line="312" w:lineRule="auto"/>
        <w:ind w:firstLine="720"/>
        <w:rPr>
          <w:rFonts w:ascii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Hoàn thành lịch báo giảng tháng </w:t>
      </w:r>
      <w:r w:rsidR="00B0476A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0</w:t>
      </w:r>
      <w:r w:rsidR="00F24469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3</w:t>
      </w:r>
      <w:r w:rsidR="00B0476A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/2021</w:t>
      </w:r>
    </w:p>
    <w:p w:rsidR="00FC6B10" w:rsidRPr="00F24469" w:rsidRDefault="00FC6B10" w:rsidP="00F24469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</w:t>
      </w:r>
      <w:r w:rsidR="00B0476A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Tăng cường tập huấn Chương trình giáo dục phổ thông năm 2018.</w:t>
      </w:r>
    </w:p>
    <w:p w:rsidR="00FC6B10" w:rsidRPr="00F24469" w:rsidRDefault="00FC6B10" w:rsidP="00F24469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</w:t>
      </w:r>
      <w:r w:rsidR="00B0476A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Sinh hoạt tổ chuyên môn đẩy mạnh việc sinh hoạt nghiên cứu bài học</w:t>
      </w: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.</w:t>
      </w:r>
    </w:p>
    <w:p w:rsidR="00D57E48" w:rsidRPr="00F24469" w:rsidRDefault="00D57E48" w:rsidP="00F24469">
      <w:pPr>
        <w:spacing w:before="60" w:after="60" w:line="31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3. Công tác khác</w:t>
      </w:r>
    </w:p>
    <w:p w:rsidR="008A341B" w:rsidRPr="00F24469" w:rsidRDefault="002D4687" w:rsidP="00F24469">
      <w:pPr>
        <w:spacing w:before="60" w:after="60" w:line="31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ab/>
        <w:t>- Tham gia đầy đủ các hoạt động nế</w:t>
      </w:r>
      <w:r w:rsidR="00ED53EC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u có</w:t>
      </w:r>
    </w:p>
    <w:p w:rsidR="00607B62" w:rsidRPr="00F24469" w:rsidRDefault="00607B62" w:rsidP="00E65B1B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</w:p>
    <w:p w:rsidR="00F24469" w:rsidRDefault="00F24469" w:rsidP="00E7382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</w:p>
    <w:p w:rsidR="009C2A25" w:rsidRPr="00ED53EC" w:rsidRDefault="003D5A29" w:rsidP="00E7382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="007610D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</w:t>
      </w:r>
      <w:r w:rsidR="00E73825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DUYỆT CỦA BGH</w:t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                </w:t>
      </w:r>
      <w:r w:rsidR="008E1F41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          </w:t>
      </w:r>
      <w:r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T/M TỔ CHUYÊN MÔN</w:t>
      </w:r>
    </w:p>
    <w:p w:rsidR="00B849C7" w:rsidRPr="00ED53EC" w:rsidRDefault="00E73825" w:rsidP="00E73825">
      <w:pPr>
        <w:spacing w:after="0" w:line="240" w:lineRule="auto"/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</w:pPr>
      <w:r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Bình Long, ngày </w:t>
      </w:r>
      <w:r w:rsidR="00103F6F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  </w:t>
      </w:r>
      <w:r w:rsidR="003D5A29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="006C6787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tháng </w:t>
      </w:r>
      <w:r w:rsidR="00ED53EC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>0</w:t>
      </w:r>
      <w:r w:rsidR="00F24469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>3</w:t>
      </w:r>
      <w:r w:rsidR="00ED53EC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>năm  20</w:t>
      </w:r>
      <w:r w:rsidR="003D5A29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>2</w:t>
      </w:r>
      <w:r w:rsidR="00ED53EC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>1</w:t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3D5A29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="006C6787" w:rsidRPr="00ED53EC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vi-VN"/>
        </w:rPr>
        <w:t>TỔ TRƯỞNG</w:t>
      </w:r>
    </w:p>
    <w:p w:rsidR="00E73825" w:rsidRPr="0037599A" w:rsidRDefault="003D5A29" w:rsidP="00E73825">
      <w:pPr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 </w:t>
      </w:r>
      <w:r w:rsidR="008E1F41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  </w:t>
      </w:r>
      <w:r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7D0EF3" w:rsidRPr="0037599A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>P.</w:t>
      </w:r>
      <w:r w:rsidR="00E73825" w:rsidRPr="0037599A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>HIỆU TRƯỞNG</w:t>
      </w:r>
    </w:p>
    <w:p w:rsidR="00E73825" w:rsidRPr="0037599A" w:rsidRDefault="002C29BA" w:rsidP="00661906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E73825" w:rsidRPr="0037599A" w:rsidRDefault="00B849C7" w:rsidP="008E1F41">
      <w:pPr>
        <w:ind w:left="648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Nguyễn Văn Tâm</w:t>
      </w:r>
    </w:p>
    <w:p w:rsidR="003B4749" w:rsidRPr="002564A6" w:rsidRDefault="00E73825" w:rsidP="00E73825">
      <w:pPr>
        <w:rPr>
          <w:rFonts w:ascii="Times New Roman" w:eastAsiaTheme="majorEastAsia" w:hAnsi="Times New Roman" w:cs="Times New Roman"/>
          <w:sz w:val="28"/>
          <w:szCs w:val="28"/>
          <w:lang w:val="vi-VN"/>
        </w:rPr>
      </w:pPr>
      <w:r w:rsidRPr="0037599A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   </w:t>
      </w:r>
      <w:r w:rsidR="003D5A29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8E1F41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3D5A29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8E1F41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  </w:t>
      </w:r>
      <w:r w:rsidRPr="002564A6">
        <w:rPr>
          <w:rFonts w:ascii="Times New Roman" w:eastAsiaTheme="majorEastAsia" w:hAnsi="Times New Roman" w:cs="Times New Roman"/>
          <w:sz w:val="28"/>
          <w:szCs w:val="28"/>
          <w:lang w:val="vi-VN"/>
        </w:rPr>
        <w:t>Phạm Thị Thanh Hằng</w:t>
      </w:r>
    </w:p>
    <w:p w:rsidR="002564A6" w:rsidRDefault="00F24469" w:rsidP="00F24469">
      <w:pPr>
        <w:tabs>
          <w:tab w:val="left" w:pos="5784"/>
        </w:tabs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tab/>
      </w:r>
    </w:p>
    <w:sectPr w:rsidR="002564A6" w:rsidSect="00F2446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4CA2"/>
    <w:multiLevelType w:val="hybridMultilevel"/>
    <w:tmpl w:val="23ACF5BC"/>
    <w:lvl w:ilvl="0" w:tplc="8A2E6FB0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57164"/>
    <w:multiLevelType w:val="hybridMultilevel"/>
    <w:tmpl w:val="1FD8203E"/>
    <w:lvl w:ilvl="0" w:tplc="1E9C9546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1351B7"/>
    <w:rsid w:val="000129E2"/>
    <w:rsid w:val="00012BC0"/>
    <w:rsid w:val="0001519F"/>
    <w:rsid w:val="00016415"/>
    <w:rsid w:val="0002094F"/>
    <w:rsid w:val="0002385F"/>
    <w:rsid w:val="00024F17"/>
    <w:rsid w:val="00027C21"/>
    <w:rsid w:val="00030CD2"/>
    <w:rsid w:val="00041002"/>
    <w:rsid w:val="00051477"/>
    <w:rsid w:val="00054504"/>
    <w:rsid w:val="00054FD8"/>
    <w:rsid w:val="00055129"/>
    <w:rsid w:val="000611B8"/>
    <w:rsid w:val="00061A6C"/>
    <w:rsid w:val="00062B2B"/>
    <w:rsid w:val="00064469"/>
    <w:rsid w:val="000B4560"/>
    <w:rsid w:val="000C4A9D"/>
    <w:rsid w:val="000C6BFD"/>
    <w:rsid w:val="000E0568"/>
    <w:rsid w:val="000F5D52"/>
    <w:rsid w:val="00103F6F"/>
    <w:rsid w:val="00106476"/>
    <w:rsid w:val="00111CDA"/>
    <w:rsid w:val="001351B7"/>
    <w:rsid w:val="00136684"/>
    <w:rsid w:val="00152178"/>
    <w:rsid w:val="00176EA0"/>
    <w:rsid w:val="001A1A60"/>
    <w:rsid w:val="001D7929"/>
    <w:rsid w:val="001F4FBA"/>
    <w:rsid w:val="001F7D52"/>
    <w:rsid w:val="00250F97"/>
    <w:rsid w:val="002564A6"/>
    <w:rsid w:val="002622BA"/>
    <w:rsid w:val="002625DC"/>
    <w:rsid w:val="002722F5"/>
    <w:rsid w:val="00273758"/>
    <w:rsid w:val="002871AA"/>
    <w:rsid w:val="0029185E"/>
    <w:rsid w:val="002A19BD"/>
    <w:rsid w:val="002A44E0"/>
    <w:rsid w:val="002A46FF"/>
    <w:rsid w:val="002A5273"/>
    <w:rsid w:val="002B525E"/>
    <w:rsid w:val="002B701C"/>
    <w:rsid w:val="002C29BA"/>
    <w:rsid w:val="002D4687"/>
    <w:rsid w:val="002E56B3"/>
    <w:rsid w:val="002F2920"/>
    <w:rsid w:val="003000C2"/>
    <w:rsid w:val="003111C2"/>
    <w:rsid w:val="00312820"/>
    <w:rsid w:val="003222E8"/>
    <w:rsid w:val="00342E59"/>
    <w:rsid w:val="0035393C"/>
    <w:rsid w:val="00373B16"/>
    <w:rsid w:val="0037599A"/>
    <w:rsid w:val="00377B21"/>
    <w:rsid w:val="0038389D"/>
    <w:rsid w:val="00384B38"/>
    <w:rsid w:val="003857C0"/>
    <w:rsid w:val="003B4749"/>
    <w:rsid w:val="003B7F10"/>
    <w:rsid w:val="003D549A"/>
    <w:rsid w:val="003D5A29"/>
    <w:rsid w:val="003F4349"/>
    <w:rsid w:val="003F4E96"/>
    <w:rsid w:val="003F5E45"/>
    <w:rsid w:val="00424379"/>
    <w:rsid w:val="00431628"/>
    <w:rsid w:val="00442BF6"/>
    <w:rsid w:val="00457CB9"/>
    <w:rsid w:val="004651B8"/>
    <w:rsid w:val="004660ED"/>
    <w:rsid w:val="00484AB9"/>
    <w:rsid w:val="0049348A"/>
    <w:rsid w:val="004D0116"/>
    <w:rsid w:val="004E78CE"/>
    <w:rsid w:val="004F116E"/>
    <w:rsid w:val="004F5005"/>
    <w:rsid w:val="004F7F1D"/>
    <w:rsid w:val="0050004F"/>
    <w:rsid w:val="00512FDC"/>
    <w:rsid w:val="0051518C"/>
    <w:rsid w:val="00522FF6"/>
    <w:rsid w:val="005444F4"/>
    <w:rsid w:val="0054462B"/>
    <w:rsid w:val="0056219B"/>
    <w:rsid w:val="00577663"/>
    <w:rsid w:val="005940CF"/>
    <w:rsid w:val="00596790"/>
    <w:rsid w:val="005B3CB7"/>
    <w:rsid w:val="005B552E"/>
    <w:rsid w:val="005C4783"/>
    <w:rsid w:val="005D337F"/>
    <w:rsid w:val="005D6734"/>
    <w:rsid w:val="005E3A41"/>
    <w:rsid w:val="005E7154"/>
    <w:rsid w:val="005F6276"/>
    <w:rsid w:val="005F71BF"/>
    <w:rsid w:val="00600770"/>
    <w:rsid w:val="006051AC"/>
    <w:rsid w:val="006058D7"/>
    <w:rsid w:val="00607B62"/>
    <w:rsid w:val="00610430"/>
    <w:rsid w:val="00617857"/>
    <w:rsid w:val="0064756E"/>
    <w:rsid w:val="00651AA7"/>
    <w:rsid w:val="00661906"/>
    <w:rsid w:val="006761CE"/>
    <w:rsid w:val="00681CF5"/>
    <w:rsid w:val="00684318"/>
    <w:rsid w:val="006859BA"/>
    <w:rsid w:val="00694B56"/>
    <w:rsid w:val="006A3005"/>
    <w:rsid w:val="006A7B26"/>
    <w:rsid w:val="006C6787"/>
    <w:rsid w:val="006D0D36"/>
    <w:rsid w:val="006F5724"/>
    <w:rsid w:val="00703DAA"/>
    <w:rsid w:val="00706070"/>
    <w:rsid w:val="00725D73"/>
    <w:rsid w:val="00740782"/>
    <w:rsid w:val="00742179"/>
    <w:rsid w:val="007610DC"/>
    <w:rsid w:val="007A649E"/>
    <w:rsid w:val="007A671C"/>
    <w:rsid w:val="007B6B12"/>
    <w:rsid w:val="007B6F83"/>
    <w:rsid w:val="007C56B0"/>
    <w:rsid w:val="007D0EF3"/>
    <w:rsid w:val="007F2B18"/>
    <w:rsid w:val="00801887"/>
    <w:rsid w:val="00804A7A"/>
    <w:rsid w:val="00811F34"/>
    <w:rsid w:val="008150CC"/>
    <w:rsid w:val="00817A1C"/>
    <w:rsid w:val="008232EE"/>
    <w:rsid w:val="00845D59"/>
    <w:rsid w:val="00867510"/>
    <w:rsid w:val="0087423A"/>
    <w:rsid w:val="00895742"/>
    <w:rsid w:val="00895F2A"/>
    <w:rsid w:val="008A341B"/>
    <w:rsid w:val="008A41DB"/>
    <w:rsid w:val="008B2640"/>
    <w:rsid w:val="008E1F41"/>
    <w:rsid w:val="008F07B3"/>
    <w:rsid w:val="008F750B"/>
    <w:rsid w:val="00932EEF"/>
    <w:rsid w:val="009512A0"/>
    <w:rsid w:val="00972A07"/>
    <w:rsid w:val="00991E6A"/>
    <w:rsid w:val="00993D0D"/>
    <w:rsid w:val="009959C2"/>
    <w:rsid w:val="00997353"/>
    <w:rsid w:val="009C2561"/>
    <w:rsid w:val="009C2A25"/>
    <w:rsid w:val="009C7325"/>
    <w:rsid w:val="009D754B"/>
    <w:rsid w:val="009E44B1"/>
    <w:rsid w:val="009F1ED7"/>
    <w:rsid w:val="009F4D86"/>
    <w:rsid w:val="009F5FD5"/>
    <w:rsid w:val="00A020F2"/>
    <w:rsid w:val="00A02ED0"/>
    <w:rsid w:val="00A02EE1"/>
    <w:rsid w:val="00A10884"/>
    <w:rsid w:val="00A17E02"/>
    <w:rsid w:val="00A214F6"/>
    <w:rsid w:val="00A26C96"/>
    <w:rsid w:val="00A56662"/>
    <w:rsid w:val="00A60A2C"/>
    <w:rsid w:val="00A65391"/>
    <w:rsid w:val="00A6597B"/>
    <w:rsid w:val="00A7373D"/>
    <w:rsid w:val="00A80E9B"/>
    <w:rsid w:val="00A84619"/>
    <w:rsid w:val="00A84DA3"/>
    <w:rsid w:val="00A84F04"/>
    <w:rsid w:val="00A939C2"/>
    <w:rsid w:val="00A97285"/>
    <w:rsid w:val="00AA3C57"/>
    <w:rsid w:val="00AA5337"/>
    <w:rsid w:val="00AA6052"/>
    <w:rsid w:val="00AB11EC"/>
    <w:rsid w:val="00AB6306"/>
    <w:rsid w:val="00AB7637"/>
    <w:rsid w:val="00AB76B8"/>
    <w:rsid w:val="00AC4EF0"/>
    <w:rsid w:val="00AD4528"/>
    <w:rsid w:val="00AD5789"/>
    <w:rsid w:val="00AE043D"/>
    <w:rsid w:val="00AF1EBC"/>
    <w:rsid w:val="00B00377"/>
    <w:rsid w:val="00B00E41"/>
    <w:rsid w:val="00B0339C"/>
    <w:rsid w:val="00B0476A"/>
    <w:rsid w:val="00B0489B"/>
    <w:rsid w:val="00B05E13"/>
    <w:rsid w:val="00B111D0"/>
    <w:rsid w:val="00B11332"/>
    <w:rsid w:val="00B1738F"/>
    <w:rsid w:val="00B21CD9"/>
    <w:rsid w:val="00B37F33"/>
    <w:rsid w:val="00B4022B"/>
    <w:rsid w:val="00B81A35"/>
    <w:rsid w:val="00B849C7"/>
    <w:rsid w:val="00BA5196"/>
    <w:rsid w:val="00BA6165"/>
    <w:rsid w:val="00BC2FC3"/>
    <w:rsid w:val="00BD49AF"/>
    <w:rsid w:val="00BD797E"/>
    <w:rsid w:val="00BE1C7A"/>
    <w:rsid w:val="00BF5C8E"/>
    <w:rsid w:val="00C0129E"/>
    <w:rsid w:val="00C27A6E"/>
    <w:rsid w:val="00C30D90"/>
    <w:rsid w:val="00C32839"/>
    <w:rsid w:val="00C47256"/>
    <w:rsid w:val="00C64EC6"/>
    <w:rsid w:val="00C67848"/>
    <w:rsid w:val="00C9422A"/>
    <w:rsid w:val="00C965DD"/>
    <w:rsid w:val="00CB2B4D"/>
    <w:rsid w:val="00CB6642"/>
    <w:rsid w:val="00CB6EE0"/>
    <w:rsid w:val="00CC1A4B"/>
    <w:rsid w:val="00CC4D7F"/>
    <w:rsid w:val="00CC6FB8"/>
    <w:rsid w:val="00CD1640"/>
    <w:rsid w:val="00D07375"/>
    <w:rsid w:val="00D1119F"/>
    <w:rsid w:val="00D2437F"/>
    <w:rsid w:val="00D536DA"/>
    <w:rsid w:val="00D57E48"/>
    <w:rsid w:val="00D90B8C"/>
    <w:rsid w:val="00D96486"/>
    <w:rsid w:val="00DB1D9B"/>
    <w:rsid w:val="00DB1E7F"/>
    <w:rsid w:val="00DC4ECD"/>
    <w:rsid w:val="00DD19F7"/>
    <w:rsid w:val="00DE0C74"/>
    <w:rsid w:val="00DE1EDB"/>
    <w:rsid w:val="00E00F18"/>
    <w:rsid w:val="00E02B6B"/>
    <w:rsid w:val="00E145C8"/>
    <w:rsid w:val="00E304B8"/>
    <w:rsid w:val="00E61368"/>
    <w:rsid w:val="00E61A91"/>
    <w:rsid w:val="00E6467A"/>
    <w:rsid w:val="00E65276"/>
    <w:rsid w:val="00E65B1B"/>
    <w:rsid w:val="00E67A79"/>
    <w:rsid w:val="00E700D3"/>
    <w:rsid w:val="00E73825"/>
    <w:rsid w:val="00E94DFB"/>
    <w:rsid w:val="00E95154"/>
    <w:rsid w:val="00E95292"/>
    <w:rsid w:val="00EA2F74"/>
    <w:rsid w:val="00EC7B0F"/>
    <w:rsid w:val="00ED53EC"/>
    <w:rsid w:val="00EE0D59"/>
    <w:rsid w:val="00EE49EB"/>
    <w:rsid w:val="00F16DDF"/>
    <w:rsid w:val="00F22E67"/>
    <w:rsid w:val="00F23780"/>
    <w:rsid w:val="00F24469"/>
    <w:rsid w:val="00F362F8"/>
    <w:rsid w:val="00F558DC"/>
    <w:rsid w:val="00F63F61"/>
    <w:rsid w:val="00F6485E"/>
    <w:rsid w:val="00F671A8"/>
    <w:rsid w:val="00F7193D"/>
    <w:rsid w:val="00F73106"/>
    <w:rsid w:val="00FA15A4"/>
    <w:rsid w:val="00FA20FE"/>
    <w:rsid w:val="00FB2F25"/>
    <w:rsid w:val="00FC6B10"/>
    <w:rsid w:val="00FD29A2"/>
    <w:rsid w:val="00FE1694"/>
    <w:rsid w:val="00FE2CD6"/>
    <w:rsid w:val="00FE76DF"/>
    <w:rsid w:val="00FF4E6B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1B7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rsid w:val="00577663"/>
    <w:pPr>
      <w:tabs>
        <w:tab w:val="left" w:pos="1440"/>
        <w:tab w:val="right" w:pos="7200"/>
      </w:tabs>
      <w:spacing w:before="120" w:after="160" w:line="240" w:lineRule="exact"/>
      <w:ind w:firstLine="720"/>
      <w:jc w:val="both"/>
    </w:pPr>
    <w:rPr>
      <w:rFonts w:ascii=".VnAvant" w:eastAsia=".VnTime" w:hAnsi=".VnAvant" w:cs=".VnAvan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1B7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rsid w:val="00577663"/>
    <w:pPr>
      <w:tabs>
        <w:tab w:val="left" w:pos="1440"/>
        <w:tab w:val="right" w:pos="7200"/>
      </w:tabs>
      <w:spacing w:before="120" w:after="160" w:line="240" w:lineRule="exact"/>
      <w:ind w:firstLine="720"/>
      <w:jc w:val="both"/>
    </w:pPr>
    <w:rPr>
      <w:rFonts w:ascii=".VnAvant" w:eastAsia=".VnTime" w:hAnsi=".VnAvant" w:cs=".VnAvan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DD94-6E1D-4F20-9442-324A5A89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TP3S</dc:creator>
  <cp:lastModifiedBy>i</cp:lastModifiedBy>
  <cp:revision>292</cp:revision>
  <cp:lastPrinted>2021-03-11T02:36:00Z</cp:lastPrinted>
  <dcterms:created xsi:type="dcterms:W3CDTF">2020-09-01T07:05:00Z</dcterms:created>
  <dcterms:modified xsi:type="dcterms:W3CDTF">2021-03-11T02:36:00Z</dcterms:modified>
</cp:coreProperties>
</file>